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6800" w14:textId="77777777" w:rsidR="00913F81" w:rsidRPr="00913F81" w:rsidRDefault="00913F81" w:rsidP="00913F81">
      <w:pPr>
        <w:spacing w:after="0" w:line="240" w:lineRule="auto"/>
        <w:rPr>
          <w:rFonts w:ascii="Times New Roman" w:eastAsia="Times New Roman" w:hAnsi="Times New Roman" w:cs="Times New Roman"/>
          <w:color w:val="000000"/>
          <w:kern w:val="0"/>
          <w14:ligatures w14:val="none"/>
        </w:rPr>
      </w:pPr>
      <w:r w:rsidRPr="00913F81">
        <w:rPr>
          <w:rFonts w:ascii="Times New Roman" w:eastAsia="Times New Roman" w:hAnsi="Times New Roman" w:cs="Times New Roman"/>
          <w:b/>
          <w:bCs/>
          <w:color w:val="000000"/>
          <w:kern w:val="0"/>
          <w14:ligatures w14:val="none"/>
        </w:rPr>
        <w:t>Miracles</w:t>
      </w:r>
    </w:p>
    <w:p w14:paraId="0E83A630" w14:textId="77777777" w:rsidR="00913F81" w:rsidRPr="00913F81" w:rsidRDefault="00913F81" w:rsidP="00913F81">
      <w:pPr>
        <w:spacing w:after="0" w:line="240" w:lineRule="auto"/>
        <w:rPr>
          <w:rFonts w:ascii="Times New Roman" w:eastAsia="Times New Roman" w:hAnsi="Times New Roman" w:cs="Times New Roman"/>
          <w:color w:val="000000"/>
          <w:kern w:val="0"/>
          <w14:ligatures w14:val="none"/>
        </w:rPr>
      </w:pPr>
      <w:r w:rsidRPr="00913F81">
        <w:rPr>
          <w:rFonts w:ascii="Times New Roman" w:eastAsia="Times New Roman" w:hAnsi="Times New Roman" w:cs="Times New Roman"/>
          <w:b/>
          <w:bCs/>
          <w:color w:val="000000"/>
          <w:kern w:val="0"/>
          <w:u w:val="single"/>
          <w14:ligatures w14:val="none"/>
        </w:rPr>
        <w:t>Part 1_____________________       ______Pastor David King</w:t>
      </w:r>
    </w:p>
    <w:p w14:paraId="6B8B3F46" w14:textId="77777777" w:rsidR="00913F81" w:rsidRPr="00913F81" w:rsidRDefault="00913F81" w:rsidP="00913F81">
      <w:pPr>
        <w:spacing w:after="0" w:line="240" w:lineRule="auto"/>
        <w:rPr>
          <w:rFonts w:ascii="Times New Roman" w:eastAsia="Times New Roman" w:hAnsi="Times New Roman" w:cs="Times New Roman"/>
          <w:color w:val="000000"/>
          <w:kern w:val="0"/>
          <w14:ligatures w14:val="none"/>
        </w:rPr>
      </w:pPr>
    </w:p>
    <w:p w14:paraId="58075757" w14:textId="77777777" w:rsidR="00913F81" w:rsidRPr="00913F81" w:rsidRDefault="00913F81" w:rsidP="00913F81">
      <w:pPr>
        <w:spacing w:after="0" w:line="240" w:lineRule="auto"/>
        <w:rPr>
          <w:rFonts w:ascii="Times New Roman" w:eastAsia="Times New Roman" w:hAnsi="Times New Roman" w:cs="Times New Roman"/>
          <w:color w:val="000000"/>
          <w:kern w:val="0"/>
          <w14:ligatures w14:val="none"/>
        </w:rPr>
      </w:pPr>
      <w:r w:rsidRPr="00913F81">
        <w:rPr>
          <w:rFonts w:ascii="Times New Roman" w:eastAsia="Times New Roman" w:hAnsi="Times New Roman" w:cs="Times New Roman"/>
          <w:color w:val="000000"/>
          <w:kern w:val="0"/>
          <w:sz w:val="20"/>
          <w:szCs w:val="20"/>
          <w14:ligatures w14:val="none"/>
        </w:rPr>
        <w:t>(Matthew 6:24 NKJV) “No one can serve two masters; for either he will hate the one and love the other, or else he will be loyal to the one and despise the other. You cannot serve God and mammon.</w:t>
      </w:r>
    </w:p>
    <w:p w14:paraId="2CAE88A3" w14:textId="77777777" w:rsidR="00913F81" w:rsidRPr="00913F81" w:rsidRDefault="00913F81" w:rsidP="00913F81">
      <w:pPr>
        <w:spacing w:after="0" w:line="240" w:lineRule="auto"/>
        <w:rPr>
          <w:rFonts w:ascii="Times New Roman" w:eastAsia="Times New Roman" w:hAnsi="Times New Roman" w:cs="Times New Roman"/>
          <w:color w:val="000000"/>
          <w:kern w:val="0"/>
          <w14:ligatures w14:val="none"/>
        </w:rPr>
      </w:pPr>
    </w:p>
    <w:p w14:paraId="3EBC9B7F" w14:textId="77777777" w:rsidR="00913F81" w:rsidRPr="00913F81" w:rsidRDefault="00913F81" w:rsidP="00913F81">
      <w:pPr>
        <w:spacing w:after="0" w:line="240" w:lineRule="auto"/>
        <w:rPr>
          <w:rFonts w:ascii="Times New Roman" w:eastAsia="Times New Roman" w:hAnsi="Times New Roman" w:cs="Times New Roman"/>
          <w:color w:val="000000"/>
          <w:kern w:val="0"/>
          <w14:ligatures w14:val="none"/>
        </w:rPr>
      </w:pPr>
      <w:r w:rsidRPr="00913F81">
        <w:rPr>
          <w:rFonts w:ascii="Times New Roman" w:eastAsia="Times New Roman" w:hAnsi="Times New Roman" w:cs="Times New Roman"/>
          <w:color w:val="000000"/>
          <w:kern w:val="0"/>
          <w:sz w:val="20"/>
          <w:szCs w:val="20"/>
          <w14:ligatures w14:val="none"/>
        </w:rPr>
        <w:t xml:space="preserve">(Luke 16:9-13 NKJV) </w:t>
      </w:r>
      <w:r w:rsidRPr="00913F81">
        <w:rPr>
          <w:rFonts w:ascii="Times New Roman" w:eastAsia="Times New Roman" w:hAnsi="Times New Roman" w:cs="Times New Roman"/>
          <w:color w:val="000000"/>
          <w:kern w:val="0"/>
          <w:sz w:val="12"/>
          <w:szCs w:val="12"/>
          <w:vertAlign w:val="superscript"/>
          <w14:ligatures w14:val="none"/>
        </w:rPr>
        <w:t>9 </w:t>
      </w:r>
      <w:r w:rsidRPr="00913F81">
        <w:rPr>
          <w:rFonts w:ascii="Times New Roman" w:eastAsia="Times New Roman" w:hAnsi="Times New Roman" w:cs="Times New Roman"/>
          <w:color w:val="000000"/>
          <w:kern w:val="0"/>
          <w:sz w:val="20"/>
          <w:szCs w:val="20"/>
          <w14:ligatures w14:val="none"/>
        </w:rPr>
        <w:t>“And I say to you, make friends for yourselves by unrighteous mammon, that when you fail, they may receive you into an everlasting home. </w:t>
      </w:r>
      <w:r w:rsidRPr="00913F81">
        <w:rPr>
          <w:rFonts w:ascii="Times New Roman" w:eastAsia="Times New Roman" w:hAnsi="Times New Roman" w:cs="Times New Roman"/>
          <w:color w:val="000000"/>
          <w:kern w:val="0"/>
          <w:sz w:val="12"/>
          <w:szCs w:val="12"/>
          <w:vertAlign w:val="superscript"/>
          <w14:ligatures w14:val="none"/>
        </w:rPr>
        <w:t>10 </w:t>
      </w:r>
      <w:r w:rsidRPr="00913F81">
        <w:rPr>
          <w:rFonts w:ascii="Times New Roman" w:eastAsia="Times New Roman" w:hAnsi="Times New Roman" w:cs="Times New Roman"/>
          <w:color w:val="000000"/>
          <w:kern w:val="0"/>
          <w:sz w:val="20"/>
          <w:szCs w:val="20"/>
          <w14:ligatures w14:val="none"/>
        </w:rPr>
        <w:t>He who </w:t>
      </w:r>
      <w:r w:rsidRPr="00913F81">
        <w:rPr>
          <w:rFonts w:ascii="Times New Roman" w:eastAsia="Times New Roman" w:hAnsi="Times New Roman" w:cs="Times New Roman"/>
          <w:i/>
          <w:iCs/>
          <w:color w:val="000000"/>
          <w:kern w:val="0"/>
          <w:sz w:val="20"/>
          <w:szCs w:val="20"/>
          <w14:ligatures w14:val="none"/>
        </w:rPr>
        <w:t>is</w:t>
      </w:r>
      <w:r w:rsidRPr="00913F81">
        <w:rPr>
          <w:rFonts w:ascii="Times New Roman" w:eastAsia="Times New Roman" w:hAnsi="Times New Roman" w:cs="Times New Roman"/>
          <w:color w:val="000000"/>
          <w:kern w:val="0"/>
          <w:sz w:val="20"/>
          <w:szCs w:val="20"/>
          <w14:ligatures w14:val="none"/>
        </w:rPr>
        <w:t> faithful in </w:t>
      </w:r>
      <w:r w:rsidRPr="00913F81">
        <w:rPr>
          <w:rFonts w:ascii="Times New Roman" w:eastAsia="Times New Roman" w:hAnsi="Times New Roman" w:cs="Times New Roman"/>
          <w:i/>
          <w:iCs/>
          <w:color w:val="000000"/>
          <w:kern w:val="0"/>
          <w:sz w:val="20"/>
          <w:szCs w:val="20"/>
          <w14:ligatures w14:val="none"/>
        </w:rPr>
        <w:t>what is</w:t>
      </w:r>
      <w:r w:rsidRPr="00913F81">
        <w:rPr>
          <w:rFonts w:ascii="Times New Roman" w:eastAsia="Times New Roman" w:hAnsi="Times New Roman" w:cs="Times New Roman"/>
          <w:color w:val="000000"/>
          <w:kern w:val="0"/>
          <w:sz w:val="20"/>
          <w:szCs w:val="20"/>
          <w14:ligatures w14:val="none"/>
        </w:rPr>
        <w:t> least is faithful also in much; and he who is unjust in </w:t>
      </w:r>
      <w:r w:rsidRPr="00913F81">
        <w:rPr>
          <w:rFonts w:ascii="Times New Roman" w:eastAsia="Times New Roman" w:hAnsi="Times New Roman" w:cs="Times New Roman"/>
          <w:i/>
          <w:iCs/>
          <w:color w:val="000000"/>
          <w:kern w:val="0"/>
          <w:sz w:val="20"/>
          <w:szCs w:val="20"/>
          <w14:ligatures w14:val="none"/>
        </w:rPr>
        <w:t>what is</w:t>
      </w:r>
      <w:r w:rsidRPr="00913F81">
        <w:rPr>
          <w:rFonts w:ascii="Times New Roman" w:eastAsia="Times New Roman" w:hAnsi="Times New Roman" w:cs="Times New Roman"/>
          <w:color w:val="000000"/>
          <w:kern w:val="0"/>
          <w:sz w:val="20"/>
          <w:szCs w:val="20"/>
          <w14:ligatures w14:val="none"/>
        </w:rPr>
        <w:t> least is unjust also in much. </w:t>
      </w:r>
      <w:r w:rsidRPr="00913F81">
        <w:rPr>
          <w:rFonts w:ascii="Times New Roman" w:eastAsia="Times New Roman" w:hAnsi="Times New Roman" w:cs="Times New Roman"/>
          <w:color w:val="000000"/>
          <w:kern w:val="0"/>
          <w:sz w:val="12"/>
          <w:szCs w:val="12"/>
          <w:vertAlign w:val="superscript"/>
          <w14:ligatures w14:val="none"/>
        </w:rPr>
        <w:t>11 </w:t>
      </w:r>
      <w:r w:rsidRPr="00913F81">
        <w:rPr>
          <w:rFonts w:ascii="Times New Roman" w:eastAsia="Times New Roman" w:hAnsi="Times New Roman" w:cs="Times New Roman"/>
          <w:color w:val="000000"/>
          <w:kern w:val="0"/>
          <w:sz w:val="20"/>
          <w:szCs w:val="20"/>
          <w14:ligatures w14:val="none"/>
        </w:rPr>
        <w:t>Therefore if you have not been faithful in the unrighteous mammon, who will commit to your trust the true </w:t>
      </w:r>
      <w:r w:rsidRPr="00913F81">
        <w:rPr>
          <w:rFonts w:ascii="Times New Roman" w:eastAsia="Times New Roman" w:hAnsi="Times New Roman" w:cs="Times New Roman"/>
          <w:i/>
          <w:iCs/>
          <w:color w:val="000000"/>
          <w:kern w:val="0"/>
          <w:sz w:val="20"/>
          <w:szCs w:val="20"/>
          <w14:ligatures w14:val="none"/>
        </w:rPr>
        <w:t>riches?</w:t>
      </w:r>
      <w:r w:rsidRPr="00913F81">
        <w:rPr>
          <w:rFonts w:ascii="Times New Roman" w:eastAsia="Times New Roman" w:hAnsi="Times New Roman" w:cs="Times New Roman"/>
          <w:color w:val="000000"/>
          <w:kern w:val="0"/>
          <w:sz w:val="20"/>
          <w:szCs w:val="20"/>
          <w14:ligatures w14:val="none"/>
        </w:rPr>
        <w:t> </w:t>
      </w:r>
      <w:r w:rsidRPr="00913F81">
        <w:rPr>
          <w:rFonts w:ascii="Times New Roman" w:eastAsia="Times New Roman" w:hAnsi="Times New Roman" w:cs="Times New Roman"/>
          <w:color w:val="000000"/>
          <w:kern w:val="0"/>
          <w:sz w:val="12"/>
          <w:szCs w:val="12"/>
          <w:vertAlign w:val="superscript"/>
          <w14:ligatures w14:val="none"/>
        </w:rPr>
        <w:t>12 </w:t>
      </w:r>
      <w:r w:rsidRPr="00913F81">
        <w:rPr>
          <w:rFonts w:ascii="Times New Roman" w:eastAsia="Times New Roman" w:hAnsi="Times New Roman" w:cs="Times New Roman"/>
          <w:color w:val="000000"/>
          <w:kern w:val="0"/>
          <w:sz w:val="20"/>
          <w:szCs w:val="20"/>
          <w14:ligatures w14:val="none"/>
        </w:rPr>
        <w:t xml:space="preserve">And if you have not been faithful in what is another man’s, who will give you what is your own? </w:t>
      </w:r>
      <w:r w:rsidRPr="00913F81">
        <w:rPr>
          <w:rFonts w:ascii="Times New Roman" w:eastAsia="Times New Roman" w:hAnsi="Times New Roman" w:cs="Times New Roman"/>
          <w:b/>
          <w:bCs/>
          <w:color w:val="000000"/>
          <w:kern w:val="0"/>
          <w:sz w:val="12"/>
          <w:szCs w:val="12"/>
          <w:vertAlign w:val="superscript"/>
          <w14:ligatures w14:val="none"/>
        </w:rPr>
        <w:t>13 </w:t>
      </w:r>
      <w:r w:rsidRPr="00913F81">
        <w:rPr>
          <w:rFonts w:ascii="Times New Roman" w:eastAsia="Times New Roman" w:hAnsi="Times New Roman" w:cs="Times New Roman"/>
          <w:color w:val="000000"/>
          <w:kern w:val="0"/>
          <w:sz w:val="20"/>
          <w:szCs w:val="20"/>
          <w14:ligatures w14:val="none"/>
        </w:rPr>
        <w:t>“No servant can serve two masters; for either he will hate the one and love the other, or else he will be loyal to the one and despise the other. You cannot serve God and mammon.”</w:t>
      </w:r>
    </w:p>
    <w:p w14:paraId="64A63F83" w14:textId="77777777" w:rsidR="00913F81" w:rsidRPr="00913F81" w:rsidRDefault="00913F81" w:rsidP="00913F81">
      <w:pPr>
        <w:spacing w:after="0" w:line="240" w:lineRule="auto"/>
        <w:rPr>
          <w:rFonts w:ascii="Times New Roman" w:eastAsia="Times New Roman" w:hAnsi="Times New Roman" w:cs="Times New Roman"/>
          <w:color w:val="000000"/>
          <w:kern w:val="0"/>
          <w14:ligatures w14:val="none"/>
        </w:rPr>
      </w:pPr>
      <w:r w:rsidRPr="00913F81">
        <w:rPr>
          <w:rFonts w:ascii="Times New Roman" w:eastAsia="Times New Roman" w:hAnsi="Times New Roman" w:cs="Times New Roman"/>
          <w:color w:val="000000"/>
          <w:kern w:val="0"/>
          <w14:ligatures w14:val="none"/>
        </w:rPr>
        <w:br/>
      </w:r>
    </w:p>
    <w:p w14:paraId="58DF5F67" w14:textId="77777777" w:rsidR="00913F81" w:rsidRPr="00913F81" w:rsidRDefault="00913F81" w:rsidP="00913F81">
      <w:pPr>
        <w:numPr>
          <w:ilvl w:val="0"/>
          <w:numId w:val="1"/>
        </w:numPr>
        <w:spacing w:after="0" w:line="240" w:lineRule="auto"/>
        <w:textAlignment w:val="baseline"/>
        <w:rPr>
          <w:rFonts w:ascii="Times New Roman" w:eastAsia="Times New Roman" w:hAnsi="Times New Roman" w:cs="Times New Roman"/>
          <w:b/>
          <w:bCs/>
          <w:color w:val="000000"/>
          <w:kern w:val="0"/>
          <w14:ligatures w14:val="none"/>
        </w:rPr>
      </w:pPr>
      <w:r w:rsidRPr="00913F81">
        <w:rPr>
          <w:rFonts w:ascii="Times New Roman" w:eastAsia="Times New Roman" w:hAnsi="Times New Roman" w:cs="Times New Roman"/>
          <w:b/>
          <w:bCs/>
          <w:color w:val="000000"/>
          <w:kern w:val="0"/>
          <w:u w:val="single"/>
          <w14:ligatures w14:val="none"/>
        </w:rPr>
        <w:t>________</w:t>
      </w:r>
      <w:r w:rsidRPr="00913F81">
        <w:rPr>
          <w:rFonts w:ascii="Times New Roman" w:eastAsia="Times New Roman" w:hAnsi="Times New Roman" w:cs="Times New Roman"/>
          <w:b/>
          <w:bCs/>
          <w:color w:val="000000"/>
          <w:kern w:val="0"/>
          <w14:ligatures w14:val="none"/>
        </w:rPr>
        <w:t xml:space="preserve"> can make us </w:t>
      </w:r>
      <w:r w:rsidRPr="00913F81">
        <w:rPr>
          <w:rFonts w:ascii="Times New Roman" w:eastAsia="Times New Roman" w:hAnsi="Times New Roman" w:cs="Times New Roman"/>
          <w:b/>
          <w:bCs/>
          <w:color w:val="000000"/>
          <w:kern w:val="0"/>
          <w:u w:val="single"/>
          <w14:ligatures w14:val="none"/>
        </w:rPr>
        <w:t>________</w:t>
      </w:r>
      <w:r w:rsidRPr="00913F81">
        <w:rPr>
          <w:rFonts w:ascii="Times New Roman" w:eastAsia="Times New Roman" w:hAnsi="Times New Roman" w:cs="Times New Roman"/>
          <w:b/>
          <w:bCs/>
          <w:color w:val="000000"/>
          <w:kern w:val="0"/>
          <w14:ligatures w14:val="none"/>
        </w:rPr>
        <w:t>. </w:t>
      </w:r>
    </w:p>
    <w:p w14:paraId="0C5BD1F4" w14:textId="77777777" w:rsidR="00913F81" w:rsidRPr="00913F81" w:rsidRDefault="00913F81" w:rsidP="00913F81">
      <w:pPr>
        <w:spacing w:after="0" w:line="240" w:lineRule="auto"/>
        <w:rPr>
          <w:rFonts w:ascii="Times New Roman" w:eastAsia="Times New Roman" w:hAnsi="Times New Roman" w:cs="Times New Roman"/>
          <w:color w:val="000000"/>
          <w:kern w:val="0"/>
          <w14:ligatures w14:val="none"/>
        </w:rPr>
      </w:pPr>
    </w:p>
    <w:p w14:paraId="399247D2" w14:textId="77777777" w:rsidR="00913F81" w:rsidRPr="00913F81" w:rsidRDefault="00913F81" w:rsidP="00913F81">
      <w:pPr>
        <w:spacing w:after="0" w:line="240" w:lineRule="auto"/>
        <w:rPr>
          <w:rFonts w:ascii="Times New Roman" w:eastAsia="Times New Roman" w:hAnsi="Times New Roman" w:cs="Times New Roman"/>
          <w:color w:val="000000"/>
          <w:kern w:val="0"/>
          <w14:ligatures w14:val="none"/>
        </w:rPr>
      </w:pPr>
      <w:r w:rsidRPr="00913F81">
        <w:rPr>
          <w:rFonts w:ascii="Times New Roman" w:eastAsia="Times New Roman" w:hAnsi="Times New Roman" w:cs="Times New Roman"/>
          <w:color w:val="000000"/>
          <w:kern w:val="0"/>
          <w:sz w:val="20"/>
          <w:szCs w:val="20"/>
          <w14:ligatures w14:val="none"/>
        </w:rPr>
        <w:t>(1 Timothy 6:17 NIV) Command those who are rich in this present world not to be arrogant </w:t>
      </w:r>
    </w:p>
    <w:p w14:paraId="3BDA1663" w14:textId="77777777" w:rsidR="00913F81" w:rsidRPr="00913F81" w:rsidRDefault="00913F81" w:rsidP="00913F81">
      <w:pPr>
        <w:spacing w:after="0" w:line="240" w:lineRule="auto"/>
        <w:rPr>
          <w:rFonts w:ascii="Times New Roman" w:eastAsia="Times New Roman" w:hAnsi="Times New Roman" w:cs="Times New Roman"/>
          <w:color w:val="000000"/>
          <w:kern w:val="0"/>
          <w14:ligatures w14:val="none"/>
        </w:rPr>
      </w:pPr>
      <w:r w:rsidRPr="00913F81">
        <w:rPr>
          <w:rFonts w:ascii="Times New Roman" w:eastAsia="Times New Roman" w:hAnsi="Times New Roman" w:cs="Times New Roman"/>
          <w:color w:val="000000"/>
          <w:kern w:val="0"/>
          <w14:ligatures w14:val="none"/>
        </w:rPr>
        <w:br/>
      </w:r>
    </w:p>
    <w:p w14:paraId="3899984D" w14:textId="77777777" w:rsidR="00913F81" w:rsidRPr="00913F81" w:rsidRDefault="00913F81" w:rsidP="00913F81">
      <w:pPr>
        <w:numPr>
          <w:ilvl w:val="0"/>
          <w:numId w:val="2"/>
        </w:numPr>
        <w:spacing w:after="0" w:line="240" w:lineRule="auto"/>
        <w:textAlignment w:val="baseline"/>
        <w:rPr>
          <w:rFonts w:ascii="Times New Roman" w:eastAsia="Times New Roman" w:hAnsi="Times New Roman" w:cs="Times New Roman"/>
          <w:b/>
          <w:bCs/>
          <w:color w:val="000000"/>
          <w:kern w:val="0"/>
          <w14:ligatures w14:val="none"/>
        </w:rPr>
      </w:pPr>
      <w:r w:rsidRPr="00913F81">
        <w:rPr>
          <w:rFonts w:ascii="Times New Roman" w:eastAsia="Times New Roman" w:hAnsi="Times New Roman" w:cs="Times New Roman"/>
          <w:b/>
          <w:bCs/>
          <w:color w:val="000000"/>
          <w:kern w:val="0"/>
          <w:u w:val="single"/>
          <w14:ligatures w14:val="none"/>
        </w:rPr>
        <w:t>________</w:t>
      </w:r>
      <w:r w:rsidRPr="00913F81">
        <w:rPr>
          <w:rFonts w:ascii="Times New Roman" w:eastAsia="Times New Roman" w:hAnsi="Times New Roman" w:cs="Times New Roman"/>
          <w:b/>
          <w:bCs/>
          <w:color w:val="000000"/>
          <w:kern w:val="0"/>
          <w14:ligatures w14:val="none"/>
        </w:rPr>
        <w:t xml:space="preserve"> is easy to </w:t>
      </w:r>
      <w:r w:rsidRPr="00913F81">
        <w:rPr>
          <w:rFonts w:ascii="Times New Roman" w:eastAsia="Times New Roman" w:hAnsi="Times New Roman" w:cs="Times New Roman"/>
          <w:b/>
          <w:bCs/>
          <w:color w:val="000000"/>
          <w:kern w:val="0"/>
          <w:u w:val="single"/>
          <w14:ligatures w14:val="none"/>
        </w:rPr>
        <w:t>________</w:t>
      </w:r>
      <w:r w:rsidRPr="00913F81">
        <w:rPr>
          <w:rFonts w:ascii="Times New Roman" w:eastAsia="Times New Roman" w:hAnsi="Times New Roman" w:cs="Times New Roman"/>
          <w:b/>
          <w:bCs/>
          <w:color w:val="000000"/>
          <w:kern w:val="0"/>
          <w14:ligatures w14:val="none"/>
        </w:rPr>
        <w:t xml:space="preserve"> in. </w:t>
      </w:r>
    </w:p>
    <w:p w14:paraId="77748E9F" w14:textId="77777777" w:rsidR="00913F81" w:rsidRPr="00913F81" w:rsidRDefault="00913F81" w:rsidP="00913F81">
      <w:pPr>
        <w:spacing w:after="0" w:line="240" w:lineRule="auto"/>
        <w:rPr>
          <w:rFonts w:ascii="Times New Roman" w:eastAsia="Times New Roman" w:hAnsi="Times New Roman" w:cs="Times New Roman"/>
          <w:color w:val="000000"/>
          <w:kern w:val="0"/>
          <w14:ligatures w14:val="none"/>
        </w:rPr>
      </w:pPr>
    </w:p>
    <w:p w14:paraId="4D9062FF" w14:textId="77777777" w:rsidR="00913F81" w:rsidRPr="00913F81" w:rsidRDefault="00913F81" w:rsidP="00913F81">
      <w:pPr>
        <w:spacing w:after="0" w:line="240" w:lineRule="auto"/>
        <w:rPr>
          <w:rFonts w:ascii="Times New Roman" w:eastAsia="Times New Roman" w:hAnsi="Times New Roman" w:cs="Times New Roman"/>
          <w:color w:val="000000"/>
          <w:kern w:val="0"/>
          <w14:ligatures w14:val="none"/>
        </w:rPr>
      </w:pPr>
      <w:r w:rsidRPr="00913F81">
        <w:rPr>
          <w:rFonts w:ascii="Times New Roman" w:eastAsia="Times New Roman" w:hAnsi="Times New Roman" w:cs="Times New Roman"/>
          <w:color w:val="000000"/>
          <w:kern w:val="0"/>
          <w:sz w:val="20"/>
          <w:szCs w:val="20"/>
          <w14:ligatures w14:val="none"/>
        </w:rPr>
        <w:t>(1 Timothy 6:17) nor to put their hope in wealth, which is so uncertain</w:t>
      </w:r>
    </w:p>
    <w:p w14:paraId="3732A66E" w14:textId="77777777" w:rsidR="00913F81" w:rsidRPr="00913F81" w:rsidRDefault="00913F81" w:rsidP="00913F81">
      <w:pPr>
        <w:spacing w:after="0" w:line="240" w:lineRule="auto"/>
        <w:rPr>
          <w:rFonts w:ascii="Times New Roman" w:eastAsia="Times New Roman" w:hAnsi="Times New Roman" w:cs="Times New Roman"/>
          <w:color w:val="000000"/>
          <w:kern w:val="0"/>
          <w14:ligatures w14:val="none"/>
        </w:rPr>
      </w:pPr>
      <w:r w:rsidRPr="00913F81">
        <w:rPr>
          <w:rFonts w:ascii="Times New Roman" w:eastAsia="Times New Roman" w:hAnsi="Times New Roman" w:cs="Times New Roman"/>
          <w:color w:val="000000"/>
          <w:kern w:val="0"/>
          <w14:ligatures w14:val="none"/>
        </w:rPr>
        <w:br/>
      </w:r>
    </w:p>
    <w:p w14:paraId="2D27A2FA" w14:textId="77777777" w:rsidR="00913F81" w:rsidRPr="00913F81" w:rsidRDefault="00913F81" w:rsidP="00913F81">
      <w:pPr>
        <w:numPr>
          <w:ilvl w:val="0"/>
          <w:numId w:val="3"/>
        </w:numPr>
        <w:spacing w:after="0" w:line="240" w:lineRule="auto"/>
        <w:textAlignment w:val="baseline"/>
        <w:rPr>
          <w:rFonts w:ascii="Times New Roman" w:eastAsia="Times New Roman" w:hAnsi="Times New Roman" w:cs="Times New Roman"/>
          <w:b/>
          <w:bCs/>
          <w:color w:val="000000"/>
          <w:kern w:val="0"/>
          <w14:ligatures w14:val="none"/>
        </w:rPr>
      </w:pPr>
      <w:r w:rsidRPr="00913F81">
        <w:rPr>
          <w:rFonts w:ascii="Times New Roman" w:eastAsia="Times New Roman" w:hAnsi="Times New Roman" w:cs="Times New Roman"/>
          <w:b/>
          <w:bCs/>
          <w:color w:val="000000"/>
          <w:kern w:val="0"/>
          <w:u w:val="single"/>
          <w14:ligatures w14:val="none"/>
        </w:rPr>
        <w:t>________</w:t>
      </w:r>
      <w:r w:rsidRPr="00913F81">
        <w:rPr>
          <w:rFonts w:ascii="Times New Roman" w:eastAsia="Times New Roman" w:hAnsi="Times New Roman" w:cs="Times New Roman"/>
          <w:b/>
          <w:bCs/>
          <w:color w:val="000000"/>
          <w:kern w:val="0"/>
          <w14:ligatures w14:val="none"/>
        </w:rPr>
        <w:t xml:space="preserve"> can draw us </w:t>
      </w:r>
      <w:r w:rsidRPr="00913F81">
        <w:rPr>
          <w:rFonts w:ascii="Times New Roman" w:eastAsia="Times New Roman" w:hAnsi="Times New Roman" w:cs="Times New Roman"/>
          <w:b/>
          <w:bCs/>
          <w:color w:val="000000"/>
          <w:kern w:val="0"/>
          <w:u w:val="single"/>
          <w14:ligatures w14:val="none"/>
        </w:rPr>
        <w:t>_____</w:t>
      </w:r>
      <w:r w:rsidRPr="00913F81">
        <w:rPr>
          <w:rFonts w:ascii="Times New Roman" w:eastAsia="Times New Roman" w:hAnsi="Times New Roman" w:cs="Times New Roman"/>
          <w:b/>
          <w:bCs/>
          <w:color w:val="000000"/>
          <w:kern w:val="0"/>
          <w14:ligatures w14:val="none"/>
        </w:rPr>
        <w:t>. </w:t>
      </w:r>
    </w:p>
    <w:p w14:paraId="64A42291" w14:textId="77777777" w:rsidR="00913F81" w:rsidRPr="00913F81" w:rsidRDefault="00913F81" w:rsidP="00913F81">
      <w:pPr>
        <w:spacing w:after="0" w:line="240" w:lineRule="auto"/>
        <w:rPr>
          <w:rFonts w:ascii="Times New Roman" w:eastAsia="Times New Roman" w:hAnsi="Times New Roman" w:cs="Times New Roman"/>
          <w:color w:val="000000"/>
          <w:kern w:val="0"/>
          <w14:ligatures w14:val="none"/>
        </w:rPr>
      </w:pPr>
    </w:p>
    <w:p w14:paraId="07CEF50A" w14:textId="77777777" w:rsidR="00913F81" w:rsidRPr="00913F81" w:rsidRDefault="00913F81" w:rsidP="00913F81">
      <w:pPr>
        <w:spacing w:after="0" w:line="240" w:lineRule="auto"/>
        <w:rPr>
          <w:rFonts w:ascii="Times New Roman" w:eastAsia="Times New Roman" w:hAnsi="Times New Roman" w:cs="Times New Roman"/>
          <w:color w:val="000000"/>
          <w:kern w:val="0"/>
          <w14:ligatures w14:val="none"/>
        </w:rPr>
      </w:pPr>
      <w:r w:rsidRPr="00913F81">
        <w:rPr>
          <w:rFonts w:ascii="Times New Roman" w:eastAsia="Times New Roman" w:hAnsi="Times New Roman" w:cs="Times New Roman"/>
          <w:color w:val="000000"/>
          <w:kern w:val="0"/>
          <w:sz w:val="20"/>
          <w:szCs w:val="20"/>
          <w14:ligatures w14:val="none"/>
        </w:rPr>
        <w:t>(1 Timothy 6:10) For the love of money is a root of all kinds of evil. Some people, eager for money, have wandered from the faith and pierced themselves with many griefs.</w:t>
      </w:r>
    </w:p>
    <w:p w14:paraId="0D4A45D3" w14:textId="2F3376EF" w:rsidR="00913F81" w:rsidRPr="00913F81" w:rsidRDefault="00913F81" w:rsidP="00913F81">
      <w:pPr>
        <w:spacing w:after="240" w:line="240" w:lineRule="auto"/>
        <w:rPr>
          <w:rFonts w:ascii="Times New Roman" w:eastAsia="Times New Roman" w:hAnsi="Times New Roman" w:cs="Times New Roman"/>
          <w:color w:val="000000"/>
          <w:kern w:val="0"/>
          <w14:ligatures w14:val="none"/>
        </w:rPr>
      </w:pPr>
      <w:r w:rsidRPr="00913F81">
        <w:rPr>
          <w:rFonts w:ascii="Times New Roman" w:eastAsia="Times New Roman" w:hAnsi="Times New Roman" w:cs="Times New Roman"/>
          <w:color w:val="000000"/>
          <w:kern w:val="0"/>
          <w14:ligatures w14:val="none"/>
        </w:rPr>
        <w:br/>
      </w:r>
    </w:p>
    <w:p w14:paraId="75655590" w14:textId="77777777" w:rsidR="00913F81" w:rsidRPr="00913F81" w:rsidRDefault="00913F81" w:rsidP="00913F81">
      <w:pPr>
        <w:spacing w:after="0" w:line="240" w:lineRule="auto"/>
        <w:rPr>
          <w:rFonts w:ascii="Times New Roman" w:eastAsia="Times New Roman" w:hAnsi="Times New Roman" w:cs="Times New Roman"/>
          <w:color w:val="000000"/>
          <w:kern w:val="0"/>
          <w14:ligatures w14:val="none"/>
        </w:rPr>
      </w:pPr>
      <w:r w:rsidRPr="00913F81">
        <w:rPr>
          <w:rFonts w:ascii="Times New Roman" w:eastAsia="Times New Roman" w:hAnsi="Times New Roman" w:cs="Times New Roman"/>
          <w:color w:val="000000"/>
          <w:kern w:val="0"/>
          <w14:ligatures w14:val="none"/>
        </w:rPr>
        <w:br/>
      </w:r>
    </w:p>
    <w:p w14:paraId="4B907211" w14:textId="77777777" w:rsidR="00913F81" w:rsidRPr="00913F81" w:rsidRDefault="00913F81" w:rsidP="00913F81">
      <w:pPr>
        <w:numPr>
          <w:ilvl w:val="0"/>
          <w:numId w:val="4"/>
        </w:numPr>
        <w:spacing w:after="0" w:line="240" w:lineRule="auto"/>
        <w:textAlignment w:val="baseline"/>
        <w:rPr>
          <w:rFonts w:ascii="Times New Roman" w:eastAsia="Times New Roman" w:hAnsi="Times New Roman" w:cs="Times New Roman"/>
          <w:b/>
          <w:bCs/>
          <w:color w:val="000000"/>
          <w:kern w:val="0"/>
          <w14:ligatures w14:val="none"/>
        </w:rPr>
      </w:pPr>
      <w:r w:rsidRPr="00913F81">
        <w:rPr>
          <w:rFonts w:ascii="Times New Roman" w:eastAsia="Times New Roman" w:hAnsi="Times New Roman" w:cs="Times New Roman"/>
          <w:b/>
          <w:bCs/>
          <w:color w:val="000000"/>
          <w:kern w:val="0"/>
          <w:u w:val="single"/>
          <w14:ligatures w14:val="none"/>
        </w:rPr>
        <w:t>______</w:t>
      </w:r>
      <w:r w:rsidRPr="00913F81">
        <w:rPr>
          <w:rFonts w:ascii="Times New Roman" w:eastAsia="Times New Roman" w:hAnsi="Times New Roman" w:cs="Times New Roman"/>
          <w:b/>
          <w:bCs/>
          <w:color w:val="000000"/>
          <w:kern w:val="0"/>
          <w14:ligatures w14:val="none"/>
        </w:rPr>
        <w:t xml:space="preserve"> deserves the </w:t>
      </w:r>
      <w:r w:rsidRPr="00913F81">
        <w:rPr>
          <w:rFonts w:ascii="Times New Roman" w:eastAsia="Times New Roman" w:hAnsi="Times New Roman" w:cs="Times New Roman"/>
          <w:b/>
          <w:bCs/>
          <w:color w:val="000000"/>
          <w:kern w:val="0"/>
          <w:u w:val="single"/>
          <w14:ligatures w14:val="none"/>
        </w:rPr>
        <w:t>_______</w:t>
      </w:r>
      <w:r w:rsidRPr="00913F81">
        <w:rPr>
          <w:rFonts w:ascii="Times New Roman" w:eastAsia="Times New Roman" w:hAnsi="Times New Roman" w:cs="Times New Roman"/>
          <w:b/>
          <w:bCs/>
          <w:color w:val="000000"/>
          <w:kern w:val="0"/>
          <w14:ligatures w14:val="none"/>
        </w:rPr>
        <w:t>. </w:t>
      </w:r>
    </w:p>
    <w:p w14:paraId="7F74E0A5" w14:textId="77777777" w:rsidR="00913F81" w:rsidRPr="00913F81" w:rsidRDefault="00913F81" w:rsidP="00913F81">
      <w:pPr>
        <w:spacing w:after="0" w:line="240" w:lineRule="auto"/>
        <w:rPr>
          <w:rFonts w:ascii="Times New Roman" w:eastAsia="Times New Roman" w:hAnsi="Times New Roman" w:cs="Times New Roman"/>
          <w:color w:val="000000"/>
          <w:kern w:val="0"/>
          <w14:ligatures w14:val="none"/>
        </w:rPr>
      </w:pPr>
    </w:p>
    <w:p w14:paraId="41DB1E6A" w14:textId="77777777" w:rsidR="00913F81" w:rsidRPr="00913F81" w:rsidRDefault="00913F81" w:rsidP="00913F81">
      <w:pPr>
        <w:spacing w:after="0" w:line="240" w:lineRule="auto"/>
        <w:rPr>
          <w:rFonts w:ascii="Times New Roman" w:eastAsia="Times New Roman" w:hAnsi="Times New Roman" w:cs="Times New Roman"/>
          <w:color w:val="000000"/>
          <w:kern w:val="0"/>
          <w14:ligatures w14:val="none"/>
        </w:rPr>
      </w:pPr>
      <w:r w:rsidRPr="00913F81">
        <w:rPr>
          <w:rFonts w:ascii="Times New Roman" w:eastAsia="Times New Roman" w:hAnsi="Times New Roman" w:cs="Times New Roman"/>
          <w:color w:val="000000"/>
          <w:kern w:val="0"/>
          <w:sz w:val="20"/>
          <w:szCs w:val="20"/>
          <w14:ligatures w14:val="none"/>
        </w:rPr>
        <w:t>(Romans 11:36 NIV) For from him and through him and for him are all things. To him be the glory forever! Amen.</w:t>
      </w:r>
    </w:p>
    <w:p w14:paraId="0E2AA7BF" w14:textId="77777777" w:rsidR="00913F81" w:rsidRPr="00913F81" w:rsidRDefault="00913F81" w:rsidP="00913F81">
      <w:pPr>
        <w:spacing w:after="0" w:line="240" w:lineRule="auto"/>
        <w:rPr>
          <w:rFonts w:ascii="Times New Roman" w:eastAsia="Times New Roman" w:hAnsi="Times New Roman" w:cs="Times New Roman"/>
          <w:color w:val="000000"/>
          <w:kern w:val="0"/>
          <w14:ligatures w14:val="none"/>
        </w:rPr>
      </w:pPr>
      <w:r w:rsidRPr="00913F81">
        <w:rPr>
          <w:rFonts w:ascii="Times New Roman" w:eastAsia="Times New Roman" w:hAnsi="Times New Roman" w:cs="Times New Roman"/>
          <w:color w:val="000000"/>
          <w:kern w:val="0"/>
          <w14:ligatures w14:val="none"/>
        </w:rPr>
        <w:br/>
      </w:r>
    </w:p>
    <w:p w14:paraId="1571F8B2" w14:textId="77777777" w:rsidR="00913F81" w:rsidRPr="00913F81" w:rsidRDefault="00913F81" w:rsidP="00913F81">
      <w:pPr>
        <w:numPr>
          <w:ilvl w:val="0"/>
          <w:numId w:val="5"/>
        </w:numPr>
        <w:spacing w:after="0" w:line="240" w:lineRule="auto"/>
        <w:textAlignment w:val="baseline"/>
        <w:rPr>
          <w:rFonts w:ascii="Times New Roman" w:eastAsia="Times New Roman" w:hAnsi="Times New Roman" w:cs="Times New Roman"/>
          <w:b/>
          <w:bCs/>
          <w:color w:val="000000"/>
          <w:kern w:val="0"/>
          <w14:ligatures w14:val="none"/>
        </w:rPr>
      </w:pPr>
      <w:r w:rsidRPr="00913F81">
        <w:rPr>
          <w:rFonts w:ascii="Times New Roman" w:eastAsia="Times New Roman" w:hAnsi="Times New Roman" w:cs="Times New Roman"/>
          <w:b/>
          <w:bCs/>
          <w:color w:val="000000"/>
          <w:kern w:val="0"/>
          <w:u w:val="single"/>
          <w14:ligatures w14:val="none"/>
        </w:rPr>
        <w:t>_____</w:t>
      </w:r>
      <w:r w:rsidRPr="00913F81">
        <w:rPr>
          <w:rFonts w:ascii="Times New Roman" w:eastAsia="Times New Roman" w:hAnsi="Times New Roman" w:cs="Times New Roman"/>
          <w:b/>
          <w:bCs/>
          <w:color w:val="000000"/>
          <w:kern w:val="0"/>
          <w14:ligatures w14:val="none"/>
        </w:rPr>
        <w:t xml:space="preserve"> desires our </w:t>
      </w:r>
      <w:r w:rsidRPr="00913F81">
        <w:rPr>
          <w:rFonts w:ascii="Times New Roman" w:eastAsia="Times New Roman" w:hAnsi="Times New Roman" w:cs="Times New Roman"/>
          <w:b/>
          <w:bCs/>
          <w:color w:val="000000"/>
          <w:kern w:val="0"/>
          <w:u w:val="single"/>
          <w14:ligatures w14:val="none"/>
        </w:rPr>
        <w:t>_______</w:t>
      </w:r>
      <w:r w:rsidRPr="00913F81">
        <w:rPr>
          <w:rFonts w:ascii="Times New Roman" w:eastAsia="Times New Roman" w:hAnsi="Times New Roman" w:cs="Times New Roman"/>
          <w:b/>
          <w:bCs/>
          <w:color w:val="000000"/>
          <w:kern w:val="0"/>
          <w14:ligatures w14:val="none"/>
        </w:rPr>
        <w:t>. </w:t>
      </w:r>
    </w:p>
    <w:p w14:paraId="505E81E1" w14:textId="77777777" w:rsidR="00913F81" w:rsidRPr="00913F81" w:rsidRDefault="00913F81" w:rsidP="00913F81">
      <w:pPr>
        <w:spacing w:after="0" w:line="240" w:lineRule="auto"/>
        <w:rPr>
          <w:rFonts w:ascii="Times New Roman" w:eastAsia="Times New Roman" w:hAnsi="Times New Roman" w:cs="Times New Roman"/>
          <w:color w:val="000000"/>
          <w:kern w:val="0"/>
          <w14:ligatures w14:val="none"/>
        </w:rPr>
      </w:pPr>
    </w:p>
    <w:p w14:paraId="54A97DF0" w14:textId="77777777" w:rsidR="00913F81" w:rsidRPr="00913F81" w:rsidRDefault="00913F81" w:rsidP="00913F81">
      <w:pPr>
        <w:spacing w:after="0" w:line="240" w:lineRule="auto"/>
        <w:rPr>
          <w:rFonts w:ascii="Times New Roman" w:eastAsia="Times New Roman" w:hAnsi="Times New Roman" w:cs="Times New Roman"/>
          <w:color w:val="000000"/>
          <w:kern w:val="0"/>
          <w14:ligatures w14:val="none"/>
        </w:rPr>
      </w:pPr>
      <w:r w:rsidRPr="00913F81">
        <w:rPr>
          <w:rFonts w:ascii="Times New Roman" w:eastAsia="Times New Roman" w:hAnsi="Times New Roman" w:cs="Times New Roman"/>
          <w:color w:val="000000"/>
          <w:kern w:val="0"/>
          <w:sz w:val="20"/>
          <w:szCs w:val="20"/>
          <w14:ligatures w14:val="none"/>
        </w:rPr>
        <w:t>(Proverbs 3:5) Trust in the Lord with all your heart and lean not on your own understanding.</w:t>
      </w:r>
    </w:p>
    <w:p w14:paraId="05513AEE" w14:textId="77777777" w:rsidR="00913F81" w:rsidRPr="00913F81" w:rsidRDefault="00913F81" w:rsidP="00913F81">
      <w:pPr>
        <w:spacing w:after="0" w:line="240" w:lineRule="auto"/>
        <w:rPr>
          <w:rFonts w:ascii="Times New Roman" w:eastAsia="Times New Roman" w:hAnsi="Times New Roman" w:cs="Times New Roman"/>
          <w:color w:val="000000"/>
          <w:kern w:val="0"/>
          <w14:ligatures w14:val="none"/>
        </w:rPr>
      </w:pPr>
    </w:p>
    <w:p w14:paraId="184E6EAA" w14:textId="77777777" w:rsidR="00913F81" w:rsidRPr="00913F81" w:rsidRDefault="00913F81" w:rsidP="00913F81">
      <w:pPr>
        <w:spacing w:after="0" w:line="240" w:lineRule="auto"/>
        <w:rPr>
          <w:rFonts w:ascii="Times New Roman" w:eastAsia="Times New Roman" w:hAnsi="Times New Roman" w:cs="Times New Roman"/>
          <w:color w:val="000000"/>
          <w:kern w:val="0"/>
          <w14:ligatures w14:val="none"/>
        </w:rPr>
      </w:pPr>
      <w:r w:rsidRPr="00913F81">
        <w:rPr>
          <w:rFonts w:ascii="Times New Roman" w:eastAsia="Times New Roman" w:hAnsi="Times New Roman" w:cs="Times New Roman"/>
          <w:color w:val="000000"/>
          <w:kern w:val="0"/>
          <w:sz w:val="20"/>
          <w:szCs w:val="20"/>
          <w14:ligatures w14:val="none"/>
        </w:rPr>
        <w:t xml:space="preserve">(Psalms 37:3-5) </w:t>
      </w:r>
      <w:r w:rsidRPr="00913F81">
        <w:rPr>
          <w:rFonts w:ascii="Times New Roman" w:eastAsia="Times New Roman" w:hAnsi="Times New Roman" w:cs="Times New Roman"/>
          <w:b/>
          <w:bCs/>
          <w:color w:val="000000"/>
          <w:kern w:val="0"/>
          <w:sz w:val="12"/>
          <w:szCs w:val="12"/>
          <w:vertAlign w:val="superscript"/>
          <w14:ligatures w14:val="none"/>
        </w:rPr>
        <w:t xml:space="preserve">3 </w:t>
      </w:r>
      <w:r w:rsidRPr="00913F81">
        <w:rPr>
          <w:rFonts w:ascii="Times New Roman" w:eastAsia="Times New Roman" w:hAnsi="Times New Roman" w:cs="Times New Roman"/>
          <w:color w:val="000000"/>
          <w:kern w:val="0"/>
          <w:sz w:val="20"/>
          <w:szCs w:val="20"/>
          <w14:ligatures w14:val="none"/>
        </w:rPr>
        <w:t xml:space="preserve">Trust in the Lord and do good; dwell in the land and enjoy safe pasture. </w:t>
      </w:r>
      <w:r w:rsidRPr="00913F81">
        <w:rPr>
          <w:rFonts w:ascii="Times New Roman" w:eastAsia="Times New Roman" w:hAnsi="Times New Roman" w:cs="Times New Roman"/>
          <w:color w:val="000000"/>
          <w:kern w:val="0"/>
          <w:sz w:val="12"/>
          <w:szCs w:val="12"/>
          <w:vertAlign w:val="superscript"/>
          <w14:ligatures w14:val="none"/>
        </w:rPr>
        <w:t>4 </w:t>
      </w:r>
      <w:r w:rsidRPr="00913F81">
        <w:rPr>
          <w:rFonts w:ascii="Times New Roman" w:eastAsia="Times New Roman" w:hAnsi="Times New Roman" w:cs="Times New Roman"/>
          <w:color w:val="000000"/>
          <w:kern w:val="0"/>
          <w:sz w:val="20"/>
          <w:szCs w:val="20"/>
          <w14:ligatures w14:val="none"/>
        </w:rPr>
        <w:t xml:space="preserve">Take delight in the Lord, and he will give you the desires of your heart. </w:t>
      </w:r>
      <w:r w:rsidRPr="00913F81">
        <w:rPr>
          <w:rFonts w:ascii="Times New Roman" w:eastAsia="Times New Roman" w:hAnsi="Times New Roman" w:cs="Times New Roman"/>
          <w:b/>
          <w:bCs/>
          <w:color w:val="000000"/>
          <w:kern w:val="0"/>
          <w:sz w:val="12"/>
          <w:szCs w:val="12"/>
          <w:vertAlign w:val="superscript"/>
          <w14:ligatures w14:val="none"/>
        </w:rPr>
        <w:t>5 </w:t>
      </w:r>
      <w:r w:rsidRPr="00913F81">
        <w:rPr>
          <w:rFonts w:ascii="Times New Roman" w:eastAsia="Times New Roman" w:hAnsi="Times New Roman" w:cs="Times New Roman"/>
          <w:color w:val="000000"/>
          <w:kern w:val="0"/>
          <w:sz w:val="20"/>
          <w:szCs w:val="20"/>
          <w14:ligatures w14:val="none"/>
        </w:rPr>
        <w:t>Commit your way to the Lord; trust in him and he will do this:</w:t>
      </w:r>
    </w:p>
    <w:p w14:paraId="13F83E10" w14:textId="77777777" w:rsidR="00913F81" w:rsidRPr="00913F81" w:rsidRDefault="00913F81" w:rsidP="00913F81">
      <w:pPr>
        <w:spacing w:after="0" w:line="240" w:lineRule="auto"/>
        <w:rPr>
          <w:rFonts w:ascii="Times New Roman" w:eastAsia="Times New Roman" w:hAnsi="Times New Roman" w:cs="Times New Roman"/>
          <w:color w:val="000000"/>
          <w:kern w:val="0"/>
          <w14:ligatures w14:val="none"/>
        </w:rPr>
      </w:pPr>
      <w:r w:rsidRPr="00913F81">
        <w:rPr>
          <w:rFonts w:ascii="Times New Roman" w:eastAsia="Times New Roman" w:hAnsi="Times New Roman" w:cs="Times New Roman"/>
          <w:color w:val="000000"/>
          <w:kern w:val="0"/>
          <w14:ligatures w14:val="none"/>
        </w:rPr>
        <w:br/>
      </w:r>
    </w:p>
    <w:p w14:paraId="3571982C" w14:textId="77777777" w:rsidR="00913F81" w:rsidRPr="00913F81" w:rsidRDefault="00913F81" w:rsidP="00913F81">
      <w:pPr>
        <w:numPr>
          <w:ilvl w:val="0"/>
          <w:numId w:val="6"/>
        </w:numPr>
        <w:spacing w:after="0" w:line="240" w:lineRule="auto"/>
        <w:textAlignment w:val="baseline"/>
        <w:rPr>
          <w:rFonts w:ascii="Times New Roman" w:eastAsia="Times New Roman" w:hAnsi="Times New Roman" w:cs="Times New Roman"/>
          <w:b/>
          <w:bCs/>
          <w:color w:val="000000"/>
          <w:kern w:val="0"/>
          <w14:ligatures w14:val="none"/>
        </w:rPr>
      </w:pPr>
      <w:r w:rsidRPr="00913F81">
        <w:rPr>
          <w:rFonts w:ascii="Times New Roman" w:eastAsia="Times New Roman" w:hAnsi="Times New Roman" w:cs="Times New Roman"/>
          <w:b/>
          <w:bCs/>
          <w:color w:val="000000"/>
          <w:kern w:val="0"/>
          <w:u w:val="single"/>
          <w14:ligatures w14:val="none"/>
        </w:rPr>
        <w:t>_____</w:t>
      </w:r>
      <w:r w:rsidRPr="00913F81">
        <w:rPr>
          <w:rFonts w:ascii="Times New Roman" w:eastAsia="Times New Roman" w:hAnsi="Times New Roman" w:cs="Times New Roman"/>
          <w:b/>
          <w:bCs/>
          <w:color w:val="000000"/>
          <w:kern w:val="0"/>
          <w14:ligatures w14:val="none"/>
        </w:rPr>
        <w:t xml:space="preserve"> wants our </w:t>
      </w:r>
      <w:r w:rsidRPr="00913F81">
        <w:rPr>
          <w:rFonts w:ascii="Times New Roman" w:eastAsia="Times New Roman" w:hAnsi="Times New Roman" w:cs="Times New Roman"/>
          <w:b/>
          <w:bCs/>
          <w:color w:val="000000"/>
          <w:kern w:val="0"/>
          <w:u w:val="single"/>
          <w14:ligatures w14:val="none"/>
        </w:rPr>
        <w:t>_______</w:t>
      </w:r>
      <w:r w:rsidRPr="00913F81">
        <w:rPr>
          <w:rFonts w:ascii="Times New Roman" w:eastAsia="Times New Roman" w:hAnsi="Times New Roman" w:cs="Times New Roman"/>
          <w:b/>
          <w:bCs/>
          <w:color w:val="000000"/>
          <w:kern w:val="0"/>
          <w14:ligatures w14:val="none"/>
        </w:rPr>
        <w:t>. </w:t>
      </w:r>
    </w:p>
    <w:p w14:paraId="61E797D7" w14:textId="77777777" w:rsidR="00913F81" w:rsidRPr="00913F81" w:rsidRDefault="00913F81" w:rsidP="00913F81">
      <w:pPr>
        <w:spacing w:after="0" w:line="240" w:lineRule="auto"/>
        <w:rPr>
          <w:rFonts w:ascii="Times New Roman" w:eastAsia="Times New Roman" w:hAnsi="Times New Roman" w:cs="Times New Roman"/>
          <w:color w:val="000000"/>
          <w:kern w:val="0"/>
          <w14:ligatures w14:val="none"/>
        </w:rPr>
      </w:pPr>
    </w:p>
    <w:p w14:paraId="0CB8F45E" w14:textId="77777777" w:rsidR="00913F81" w:rsidRPr="00913F81" w:rsidRDefault="00913F81" w:rsidP="00913F81">
      <w:pPr>
        <w:spacing w:after="0" w:line="240" w:lineRule="auto"/>
        <w:rPr>
          <w:rFonts w:ascii="Times New Roman" w:eastAsia="Times New Roman" w:hAnsi="Times New Roman" w:cs="Times New Roman"/>
          <w:color w:val="000000"/>
          <w:kern w:val="0"/>
          <w14:ligatures w14:val="none"/>
        </w:rPr>
      </w:pPr>
      <w:r w:rsidRPr="00913F81">
        <w:rPr>
          <w:rFonts w:ascii="Times New Roman" w:eastAsia="Times New Roman" w:hAnsi="Times New Roman" w:cs="Times New Roman"/>
          <w:color w:val="000000"/>
          <w:kern w:val="0"/>
          <w:sz w:val="20"/>
          <w:szCs w:val="20"/>
          <w14:ligatures w14:val="none"/>
        </w:rPr>
        <w:t>(Matthew 6:21) For where your treasure is, there your heart will be also.</w:t>
      </w:r>
    </w:p>
    <w:p w14:paraId="2E8364C9" w14:textId="77777777" w:rsidR="00913F81" w:rsidRPr="00913F81" w:rsidRDefault="00913F81" w:rsidP="00913F81">
      <w:pPr>
        <w:spacing w:after="0" w:line="240" w:lineRule="auto"/>
        <w:rPr>
          <w:rFonts w:ascii="Times New Roman" w:eastAsia="Times New Roman" w:hAnsi="Times New Roman" w:cs="Times New Roman"/>
          <w:color w:val="000000"/>
          <w:kern w:val="0"/>
          <w14:ligatures w14:val="none"/>
        </w:rPr>
      </w:pPr>
      <w:r w:rsidRPr="00913F81">
        <w:rPr>
          <w:rFonts w:ascii="Times New Roman" w:eastAsia="Times New Roman" w:hAnsi="Times New Roman" w:cs="Times New Roman"/>
          <w:color w:val="000000"/>
          <w:kern w:val="0"/>
          <w14:ligatures w14:val="none"/>
        </w:rPr>
        <w:lastRenderedPageBreak/>
        <w:br/>
      </w:r>
    </w:p>
    <w:p w14:paraId="01BE3410" w14:textId="77777777" w:rsidR="00913F81" w:rsidRPr="00913F81" w:rsidRDefault="00913F81" w:rsidP="00913F81">
      <w:pPr>
        <w:numPr>
          <w:ilvl w:val="0"/>
          <w:numId w:val="7"/>
        </w:numPr>
        <w:spacing w:after="0" w:line="240" w:lineRule="auto"/>
        <w:textAlignment w:val="baseline"/>
        <w:rPr>
          <w:rFonts w:ascii="Times New Roman" w:eastAsia="Times New Roman" w:hAnsi="Times New Roman" w:cs="Times New Roman"/>
          <w:b/>
          <w:bCs/>
          <w:color w:val="000000"/>
          <w:kern w:val="0"/>
          <w14:ligatures w14:val="none"/>
        </w:rPr>
      </w:pPr>
      <w:r w:rsidRPr="00913F81">
        <w:rPr>
          <w:rFonts w:ascii="Times New Roman" w:eastAsia="Times New Roman" w:hAnsi="Times New Roman" w:cs="Times New Roman"/>
          <w:b/>
          <w:bCs/>
          <w:color w:val="000000"/>
          <w:kern w:val="0"/>
          <w14:ligatures w14:val="none"/>
        </w:rPr>
        <w:t>God desires us to be blessed. </w:t>
      </w:r>
    </w:p>
    <w:p w14:paraId="78DFF066" w14:textId="77777777" w:rsidR="00913F81" w:rsidRPr="00913F81" w:rsidRDefault="00913F81" w:rsidP="00913F81">
      <w:pPr>
        <w:spacing w:after="0" w:line="240" w:lineRule="auto"/>
        <w:rPr>
          <w:rFonts w:ascii="Times New Roman" w:eastAsia="Times New Roman" w:hAnsi="Times New Roman" w:cs="Times New Roman"/>
          <w:color w:val="000000"/>
          <w:kern w:val="0"/>
          <w14:ligatures w14:val="none"/>
        </w:rPr>
      </w:pPr>
    </w:p>
    <w:p w14:paraId="421667CD" w14:textId="77777777" w:rsidR="00913F81" w:rsidRPr="00913F81" w:rsidRDefault="00913F81" w:rsidP="00913F81">
      <w:pPr>
        <w:spacing w:after="0" w:line="240" w:lineRule="auto"/>
        <w:rPr>
          <w:rFonts w:ascii="Times New Roman" w:eastAsia="Times New Roman" w:hAnsi="Times New Roman" w:cs="Times New Roman"/>
          <w:color w:val="000000"/>
          <w:kern w:val="0"/>
          <w14:ligatures w14:val="none"/>
        </w:rPr>
      </w:pPr>
      <w:r w:rsidRPr="00913F81">
        <w:rPr>
          <w:rFonts w:ascii="Times New Roman" w:eastAsia="Times New Roman" w:hAnsi="Times New Roman" w:cs="Times New Roman"/>
          <w:color w:val="000000"/>
          <w:kern w:val="0"/>
          <w:sz w:val="20"/>
          <w:szCs w:val="20"/>
          <w14:ligatures w14:val="none"/>
        </w:rPr>
        <w:t>(Hebrews 11:6) And without faith it is impossible to please God, because anyone who comes to him must believe that he exists and that he rewards those who earnestly seek him.</w:t>
      </w:r>
    </w:p>
    <w:p w14:paraId="7098FFB5" w14:textId="77777777" w:rsidR="00913F81" w:rsidRPr="00913F81" w:rsidRDefault="00913F81" w:rsidP="00913F81">
      <w:pPr>
        <w:spacing w:after="0" w:line="240" w:lineRule="auto"/>
        <w:rPr>
          <w:rFonts w:ascii="Times New Roman" w:eastAsia="Times New Roman" w:hAnsi="Times New Roman" w:cs="Times New Roman"/>
          <w:color w:val="000000"/>
          <w:kern w:val="0"/>
          <w14:ligatures w14:val="none"/>
        </w:rPr>
      </w:pPr>
    </w:p>
    <w:p w14:paraId="3896B399" w14:textId="77777777" w:rsidR="00913F81" w:rsidRPr="00913F81" w:rsidRDefault="00913F81" w:rsidP="00913F81">
      <w:pPr>
        <w:spacing w:after="0" w:line="240" w:lineRule="auto"/>
        <w:rPr>
          <w:rFonts w:ascii="Times New Roman" w:eastAsia="Times New Roman" w:hAnsi="Times New Roman" w:cs="Times New Roman"/>
          <w:color w:val="000000"/>
          <w:kern w:val="0"/>
          <w14:ligatures w14:val="none"/>
        </w:rPr>
      </w:pPr>
      <w:r w:rsidRPr="00913F81">
        <w:rPr>
          <w:rFonts w:ascii="Times New Roman" w:eastAsia="Times New Roman" w:hAnsi="Times New Roman" w:cs="Times New Roman"/>
          <w:color w:val="000000"/>
          <w:kern w:val="0"/>
          <w:sz w:val="20"/>
          <w:szCs w:val="20"/>
          <w14:ligatures w14:val="none"/>
        </w:rPr>
        <w:t>(Deuteronomy 30:9) Then the Lord your God will make you most prosperous in all the work of your hands and in the fruit of your womb, the young of your livestock and the crops of your land. The Lord will again delight in you and make you prosperous, just as he delighted in your ancestors,</w:t>
      </w:r>
    </w:p>
    <w:p w14:paraId="0874BD31" w14:textId="77777777" w:rsidR="00913F81" w:rsidRPr="00913F81" w:rsidRDefault="00913F81" w:rsidP="00913F81">
      <w:pPr>
        <w:spacing w:after="240" w:line="240" w:lineRule="auto"/>
        <w:rPr>
          <w:rFonts w:ascii="Times New Roman" w:eastAsia="Times New Roman" w:hAnsi="Times New Roman" w:cs="Times New Roman"/>
          <w:color w:val="000000"/>
          <w:kern w:val="0"/>
          <w14:ligatures w14:val="none"/>
        </w:rPr>
      </w:pPr>
      <w:r w:rsidRPr="00913F81">
        <w:rPr>
          <w:rFonts w:ascii="Times New Roman" w:eastAsia="Times New Roman" w:hAnsi="Times New Roman" w:cs="Times New Roman"/>
          <w:color w:val="000000"/>
          <w:kern w:val="0"/>
          <w14:ligatures w14:val="none"/>
        </w:rPr>
        <w:br/>
      </w:r>
      <w:r w:rsidRPr="00913F81">
        <w:rPr>
          <w:rFonts w:ascii="Times New Roman" w:eastAsia="Times New Roman" w:hAnsi="Times New Roman" w:cs="Times New Roman"/>
          <w:color w:val="000000"/>
          <w:kern w:val="0"/>
          <w14:ligatures w14:val="none"/>
        </w:rPr>
        <w:br/>
      </w:r>
      <w:r w:rsidRPr="00913F81">
        <w:rPr>
          <w:rFonts w:ascii="Times New Roman" w:eastAsia="Times New Roman" w:hAnsi="Times New Roman" w:cs="Times New Roman"/>
          <w:color w:val="000000"/>
          <w:kern w:val="0"/>
          <w14:ligatures w14:val="none"/>
        </w:rPr>
        <w:br/>
      </w:r>
      <w:r w:rsidRPr="00913F81">
        <w:rPr>
          <w:rFonts w:ascii="Times New Roman" w:eastAsia="Times New Roman" w:hAnsi="Times New Roman" w:cs="Times New Roman"/>
          <w:color w:val="000000"/>
          <w:kern w:val="0"/>
          <w14:ligatures w14:val="none"/>
        </w:rPr>
        <w:br/>
      </w:r>
      <w:r w:rsidRPr="00913F81">
        <w:rPr>
          <w:rFonts w:ascii="Times New Roman" w:eastAsia="Times New Roman" w:hAnsi="Times New Roman" w:cs="Times New Roman"/>
          <w:color w:val="000000"/>
          <w:kern w:val="0"/>
          <w14:ligatures w14:val="none"/>
        </w:rPr>
        <w:br/>
      </w:r>
      <w:r w:rsidRPr="00913F81">
        <w:rPr>
          <w:rFonts w:ascii="Times New Roman" w:eastAsia="Times New Roman" w:hAnsi="Times New Roman" w:cs="Times New Roman"/>
          <w:color w:val="000000"/>
          <w:kern w:val="0"/>
          <w14:ligatures w14:val="none"/>
        </w:rPr>
        <w:br/>
      </w:r>
      <w:r w:rsidRPr="00913F81">
        <w:rPr>
          <w:rFonts w:ascii="Times New Roman" w:eastAsia="Times New Roman" w:hAnsi="Times New Roman" w:cs="Times New Roman"/>
          <w:color w:val="000000"/>
          <w:kern w:val="0"/>
          <w14:ligatures w14:val="none"/>
        </w:rPr>
        <w:br/>
      </w:r>
      <w:r w:rsidRPr="00913F81">
        <w:rPr>
          <w:rFonts w:ascii="Times New Roman" w:eastAsia="Times New Roman" w:hAnsi="Times New Roman" w:cs="Times New Roman"/>
          <w:color w:val="000000"/>
          <w:kern w:val="0"/>
          <w14:ligatures w14:val="none"/>
        </w:rPr>
        <w:br/>
      </w:r>
      <w:r w:rsidRPr="00913F81">
        <w:rPr>
          <w:rFonts w:ascii="Times New Roman" w:eastAsia="Times New Roman" w:hAnsi="Times New Roman" w:cs="Times New Roman"/>
          <w:color w:val="000000"/>
          <w:kern w:val="0"/>
          <w14:ligatures w14:val="none"/>
        </w:rPr>
        <w:br/>
      </w:r>
    </w:p>
    <w:p w14:paraId="018AB4A8" w14:textId="77777777" w:rsidR="00913F81" w:rsidRPr="00913F81" w:rsidRDefault="00913F81" w:rsidP="00913F81">
      <w:pPr>
        <w:spacing w:after="0" w:line="240" w:lineRule="auto"/>
        <w:jc w:val="center"/>
        <w:rPr>
          <w:rFonts w:ascii="Times New Roman" w:eastAsia="Times New Roman" w:hAnsi="Times New Roman" w:cs="Times New Roman"/>
          <w:color w:val="000000"/>
          <w:kern w:val="0"/>
          <w14:ligatures w14:val="none"/>
        </w:rPr>
      </w:pPr>
      <w:r w:rsidRPr="00913F81">
        <w:rPr>
          <w:rFonts w:ascii="Times New Roman" w:eastAsia="Times New Roman" w:hAnsi="Times New Roman" w:cs="Times New Roman"/>
          <w:b/>
          <w:bCs/>
          <w:color w:val="000000"/>
          <w:kern w:val="0"/>
          <w:sz w:val="18"/>
          <w:szCs w:val="18"/>
          <w14:ligatures w14:val="none"/>
        </w:rPr>
        <w:t>To view previous messages please visit:</w:t>
      </w:r>
    </w:p>
    <w:p w14:paraId="414138D2" w14:textId="77777777" w:rsidR="00913F81" w:rsidRPr="00913F81" w:rsidRDefault="00913F81" w:rsidP="00913F81">
      <w:pPr>
        <w:spacing w:after="0" w:line="240" w:lineRule="auto"/>
        <w:jc w:val="center"/>
        <w:rPr>
          <w:rFonts w:ascii="Times New Roman" w:eastAsia="Times New Roman" w:hAnsi="Times New Roman" w:cs="Times New Roman"/>
          <w:color w:val="000000"/>
          <w:kern w:val="0"/>
          <w14:ligatures w14:val="none"/>
        </w:rPr>
      </w:pPr>
      <w:hyperlink r:id="rId5" w:history="1">
        <w:r w:rsidRPr="00913F81">
          <w:rPr>
            <w:rFonts w:ascii="Times New Roman" w:eastAsia="Times New Roman" w:hAnsi="Times New Roman" w:cs="Times New Roman"/>
            <w:b/>
            <w:bCs/>
            <w:color w:val="000000"/>
            <w:kern w:val="0"/>
            <w:sz w:val="18"/>
            <w:szCs w:val="18"/>
            <w:u w:val="single"/>
            <w14:ligatures w14:val="none"/>
          </w:rPr>
          <w:t>https://www.shilohoutreach.com/watch-on-demand</w:t>
        </w:r>
      </w:hyperlink>
    </w:p>
    <w:p w14:paraId="7E2D9512" w14:textId="77777777" w:rsidR="00913F81" w:rsidRPr="00913F81" w:rsidRDefault="00913F81" w:rsidP="00913F81">
      <w:pPr>
        <w:spacing w:after="240" w:line="240" w:lineRule="auto"/>
        <w:rPr>
          <w:rFonts w:ascii="Times New Roman" w:eastAsia="Times New Roman" w:hAnsi="Times New Roman" w:cs="Times New Roman"/>
          <w:kern w:val="0"/>
          <w14:ligatures w14:val="none"/>
        </w:rPr>
      </w:pPr>
    </w:p>
    <w:p w14:paraId="35BCD577" w14:textId="77777777" w:rsidR="00913F81" w:rsidRPr="00913F81" w:rsidRDefault="00913F81" w:rsidP="00913F81">
      <w:pPr>
        <w:spacing w:after="0" w:line="240" w:lineRule="auto"/>
        <w:rPr>
          <w:rFonts w:ascii="Times New Roman" w:eastAsia="Times New Roman" w:hAnsi="Times New Roman" w:cs="Times New Roman"/>
          <w:kern w:val="0"/>
          <w14:ligatures w14:val="none"/>
        </w:rPr>
      </w:pPr>
    </w:p>
    <w:p w14:paraId="23D72740" w14:textId="77777777" w:rsidR="00A65671" w:rsidRDefault="00A65671"/>
    <w:sectPr w:rsidR="00A65671" w:rsidSect="00913F8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03B7"/>
    <w:multiLevelType w:val="multilevel"/>
    <w:tmpl w:val="6C0EE1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C0C47"/>
    <w:multiLevelType w:val="multilevel"/>
    <w:tmpl w:val="601807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732E78"/>
    <w:multiLevelType w:val="multilevel"/>
    <w:tmpl w:val="D1F8B0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D67C31"/>
    <w:multiLevelType w:val="multilevel"/>
    <w:tmpl w:val="62CA40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6135C9"/>
    <w:multiLevelType w:val="multilevel"/>
    <w:tmpl w:val="1CC07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D06A63"/>
    <w:multiLevelType w:val="multilevel"/>
    <w:tmpl w:val="584A72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9A1C9C"/>
    <w:multiLevelType w:val="multilevel"/>
    <w:tmpl w:val="70667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8499511">
    <w:abstractNumId w:val="4"/>
  </w:num>
  <w:num w:numId="2" w16cid:durableId="1030111430">
    <w:abstractNumId w:val="5"/>
    <w:lvlOverride w:ilvl="0">
      <w:lvl w:ilvl="0">
        <w:numFmt w:val="decimal"/>
        <w:lvlText w:val="%1."/>
        <w:lvlJc w:val="left"/>
      </w:lvl>
    </w:lvlOverride>
  </w:num>
  <w:num w:numId="3" w16cid:durableId="325085890">
    <w:abstractNumId w:val="3"/>
    <w:lvlOverride w:ilvl="0">
      <w:lvl w:ilvl="0">
        <w:numFmt w:val="decimal"/>
        <w:lvlText w:val="%1."/>
        <w:lvlJc w:val="left"/>
      </w:lvl>
    </w:lvlOverride>
  </w:num>
  <w:num w:numId="4" w16cid:durableId="561717186">
    <w:abstractNumId w:val="6"/>
  </w:num>
  <w:num w:numId="5" w16cid:durableId="1230649653">
    <w:abstractNumId w:val="0"/>
    <w:lvlOverride w:ilvl="0">
      <w:lvl w:ilvl="0">
        <w:numFmt w:val="decimal"/>
        <w:lvlText w:val="%1."/>
        <w:lvlJc w:val="left"/>
      </w:lvl>
    </w:lvlOverride>
  </w:num>
  <w:num w:numId="6" w16cid:durableId="1705061445">
    <w:abstractNumId w:val="2"/>
    <w:lvlOverride w:ilvl="0">
      <w:lvl w:ilvl="0">
        <w:numFmt w:val="decimal"/>
        <w:lvlText w:val="%1."/>
        <w:lvlJc w:val="left"/>
      </w:lvl>
    </w:lvlOverride>
  </w:num>
  <w:num w:numId="7" w16cid:durableId="75637234">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F81"/>
    <w:rsid w:val="003E14CD"/>
    <w:rsid w:val="006647B8"/>
    <w:rsid w:val="00700EC0"/>
    <w:rsid w:val="00913F81"/>
    <w:rsid w:val="00A65671"/>
    <w:rsid w:val="00B1267F"/>
    <w:rsid w:val="00B75F14"/>
    <w:rsid w:val="00C22314"/>
    <w:rsid w:val="00EA15B7"/>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643889"/>
  <w15:chartTrackingRefBased/>
  <w15:docId w15:val="{10B23A87-6494-154E-AD76-A59E79BEA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F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3F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3F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F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F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F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F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F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F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F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3F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F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F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F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F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F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F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F81"/>
    <w:rPr>
      <w:rFonts w:eastAsiaTheme="majorEastAsia" w:cstheme="majorBidi"/>
      <w:color w:val="272727" w:themeColor="text1" w:themeTint="D8"/>
    </w:rPr>
  </w:style>
  <w:style w:type="paragraph" w:styleId="Title">
    <w:name w:val="Title"/>
    <w:basedOn w:val="Normal"/>
    <w:next w:val="Normal"/>
    <w:link w:val="TitleChar"/>
    <w:uiPriority w:val="10"/>
    <w:qFormat/>
    <w:rsid w:val="00913F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F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F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F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F81"/>
    <w:pPr>
      <w:spacing w:before="160"/>
      <w:jc w:val="center"/>
    </w:pPr>
    <w:rPr>
      <w:i/>
      <w:iCs/>
      <w:color w:val="404040" w:themeColor="text1" w:themeTint="BF"/>
    </w:rPr>
  </w:style>
  <w:style w:type="character" w:customStyle="1" w:styleId="QuoteChar">
    <w:name w:val="Quote Char"/>
    <w:basedOn w:val="DefaultParagraphFont"/>
    <w:link w:val="Quote"/>
    <w:uiPriority w:val="29"/>
    <w:rsid w:val="00913F81"/>
    <w:rPr>
      <w:i/>
      <w:iCs/>
      <w:color w:val="404040" w:themeColor="text1" w:themeTint="BF"/>
    </w:rPr>
  </w:style>
  <w:style w:type="paragraph" w:styleId="ListParagraph">
    <w:name w:val="List Paragraph"/>
    <w:basedOn w:val="Normal"/>
    <w:uiPriority w:val="34"/>
    <w:qFormat/>
    <w:rsid w:val="00913F81"/>
    <w:pPr>
      <w:ind w:left="720"/>
      <w:contextualSpacing/>
    </w:pPr>
  </w:style>
  <w:style w:type="character" w:styleId="IntenseEmphasis">
    <w:name w:val="Intense Emphasis"/>
    <w:basedOn w:val="DefaultParagraphFont"/>
    <w:uiPriority w:val="21"/>
    <w:qFormat/>
    <w:rsid w:val="00913F81"/>
    <w:rPr>
      <w:i/>
      <w:iCs/>
      <w:color w:val="0F4761" w:themeColor="accent1" w:themeShade="BF"/>
    </w:rPr>
  </w:style>
  <w:style w:type="paragraph" w:styleId="IntenseQuote">
    <w:name w:val="Intense Quote"/>
    <w:basedOn w:val="Normal"/>
    <w:next w:val="Normal"/>
    <w:link w:val="IntenseQuoteChar"/>
    <w:uiPriority w:val="30"/>
    <w:qFormat/>
    <w:rsid w:val="00913F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F81"/>
    <w:rPr>
      <w:i/>
      <w:iCs/>
      <w:color w:val="0F4761" w:themeColor="accent1" w:themeShade="BF"/>
    </w:rPr>
  </w:style>
  <w:style w:type="character" w:styleId="IntenseReference">
    <w:name w:val="Intense Reference"/>
    <w:basedOn w:val="DefaultParagraphFont"/>
    <w:uiPriority w:val="32"/>
    <w:qFormat/>
    <w:rsid w:val="00913F81"/>
    <w:rPr>
      <w:b/>
      <w:bCs/>
      <w:smallCaps/>
      <w:color w:val="0F4761" w:themeColor="accent1" w:themeShade="BF"/>
      <w:spacing w:val="5"/>
    </w:rPr>
  </w:style>
  <w:style w:type="paragraph" w:styleId="NormalWeb">
    <w:name w:val="Normal (Web)"/>
    <w:basedOn w:val="Normal"/>
    <w:uiPriority w:val="99"/>
    <w:semiHidden/>
    <w:unhideWhenUsed/>
    <w:rsid w:val="00913F8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913F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hilohoutreach.com/watch-on-deman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395</Words>
  <Characters>2258</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2026-03-14T16:29:00Z</dcterms:created>
  <dcterms:modified xsi:type="dcterms:W3CDTF">2026-03-14T16:30:00Z</dcterms:modified>
</cp:coreProperties>
</file>